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B010B" w14:textId="77777777" w:rsidR="0040696E" w:rsidRDefault="0040696E" w:rsidP="004069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right"/>
        <w:rPr>
          <w:b/>
          <w:sz w:val="28"/>
          <w:szCs w:val="28"/>
        </w:rPr>
      </w:pPr>
    </w:p>
    <w:p w14:paraId="3D63ECB8" w14:textId="77777777" w:rsidR="0040696E" w:rsidRPr="00F808CC" w:rsidRDefault="0040696E" w:rsidP="004069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right"/>
        <w:rPr>
          <w:b/>
          <w:sz w:val="28"/>
          <w:szCs w:val="28"/>
        </w:rPr>
      </w:pPr>
    </w:p>
    <w:p w14:paraId="3D7D33FF" w14:textId="77777777" w:rsidR="0040696E" w:rsidRPr="00D3220E" w:rsidRDefault="0040696E" w:rsidP="0040696E">
      <w:pPr>
        <w:jc w:val="center"/>
        <w:rPr>
          <w:sz w:val="28"/>
          <w:szCs w:val="28"/>
        </w:rPr>
      </w:pPr>
      <w:r w:rsidRPr="00D3220E">
        <w:rPr>
          <w:noProof/>
          <w:sz w:val="28"/>
          <w:szCs w:val="28"/>
        </w:rPr>
        <w:drawing>
          <wp:inline distT="0" distB="0" distL="0" distR="0" wp14:anchorId="2532619A" wp14:editId="18D70ADE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09FB9" w14:textId="77777777" w:rsidR="0040696E" w:rsidRPr="00D3220E" w:rsidRDefault="0040696E" w:rsidP="0040696E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>ПОГРЕБИЩЕНСЬКА МІСЬКА РАДА</w:t>
      </w:r>
    </w:p>
    <w:p w14:paraId="553C26C4" w14:textId="77777777" w:rsidR="0040696E" w:rsidRPr="00D3220E" w:rsidRDefault="0040696E" w:rsidP="0040696E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</w:p>
    <w:p w14:paraId="7FA80DA2" w14:textId="77777777" w:rsidR="0040696E" w:rsidRPr="00D3220E" w:rsidRDefault="0040696E" w:rsidP="0040696E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>ВИКОНАВЧИЙ КОМІТЕТ</w:t>
      </w:r>
    </w:p>
    <w:p w14:paraId="6D1FF749" w14:textId="77777777" w:rsidR="0040696E" w:rsidRPr="00D3220E" w:rsidRDefault="0040696E" w:rsidP="0040696E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</w:p>
    <w:p w14:paraId="7E5E9A09" w14:textId="77777777" w:rsidR="0040696E" w:rsidRPr="00D3220E" w:rsidRDefault="0040696E" w:rsidP="0040696E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>РІШЕННЯ</w:t>
      </w:r>
    </w:p>
    <w:p w14:paraId="0E48487A" w14:textId="77777777" w:rsidR="0040696E" w:rsidRPr="00D3220E" w:rsidRDefault="0040696E" w:rsidP="0040696E">
      <w:pPr>
        <w:jc w:val="center"/>
        <w:rPr>
          <w:b/>
          <w:sz w:val="28"/>
          <w:szCs w:val="28"/>
        </w:rPr>
      </w:pPr>
    </w:p>
    <w:p w14:paraId="061137E1" w14:textId="56FA27EF" w:rsidR="0040696E" w:rsidRPr="00D3220E" w:rsidRDefault="00714092" w:rsidP="0040696E">
      <w:pPr>
        <w:pStyle w:val="a5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 червня </w:t>
      </w:r>
      <w:r w:rsidR="0040696E" w:rsidRPr="00D3220E">
        <w:rPr>
          <w:sz w:val="28"/>
          <w:szCs w:val="28"/>
          <w:lang w:val="uk-UA"/>
        </w:rPr>
        <w:t xml:space="preserve"> </w:t>
      </w:r>
      <w:r w:rsidR="0040696E" w:rsidRPr="00D3220E">
        <w:rPr>
          <w:sz w:val="28"/>
          <w:szCs w:val="28"/>
        </w:rPr>
        <w:t>20</w:t>
      </w:r>
      <w:r w:rsidR="0040696E" w:rsidRPr="00D3220E">
        <w:rPr>
          <w:sz w:val="28"/>
          <w:szCs w:val="28"/>
          <w:lang w:val="uk-UA"/>
        </w:rPr>
        <w:t>2</w:t>
      </w:r>
      <w:r w:rsidR="0040696E">
        <w:rPr>
          <w:sz w:val="28"/>
          <w:szCs w:val="28"/>
          <w:lang w:val="uk-UA"/>
        </w:rPr>
        <w:t>4</w:t>
      </w:r>
      <w:r w:rsidR="0040696E" w:rsidRPr="00D3220E">
        <w:rPr>
          <w:sz w:val="28"/>
          <w:szCs w:val="28"/>
          <w:lang w:val="uk-UA"/>
        </w:rPr>
        <w:t xml:space="preserve"> </w:t>
      </w:r>
      <w:r w:rsidR="0040696E" w:rsidRPr="00D3220E">
        <w:rPr>
          <w:sz w:val="28"/>
          <w:szCs w:val="28"/>
        </w:rPr>
        <w:t xml:space="preserve"> року             </w:t>
      </w:r>
      <w:r>
        <w:rPr>
          <w:sz w:val="28"/>
          <w:szCs w:val="28"/>
          <w:lang w:val="uk-UA"/>
        </w:rPr>
        <w:t xml:space="preserve">      </w:t>
      </w:r>
      <w:r w:rsidR="0040696E" w:rsidRPr="00D3220E">
        <w:rPr>
          <w:sz w:val="28"/>
          <w:szCs w:val="28"/>
        </w:rPr>
        <w:t xml:space="preserve"> </w:t>
      </w:r>
      <w:r w:rsidR="0040696E" w:rsidRPr="00D3220E">
        <w:rPr>
          <w:sz w:val="28"/>
          <w:szCs w:val="28"/>
          <w:lang w:val="uk-UA"/>
        </w:rPr>
        <w:t xml:space="preserve"> </w:t>
      </w:r>
      <w:r w:rsidR="0040696E" w:rsidRPr="00D3220E">
        <w:rPr>
          <w:sz w:val="28"/>
          <w:szCs w:val="28"/>
        </w:rPr>
        <w:t xml:space="preserve"> Погребище                              №</w:t>
      </w:r>
      <w:r>
        <w:rPr>
          <w:sz w:val="28"/>
          <w:szCs w:val="28"/>
          <w:lang w:val="uk-UA"/>
        </w:rPr>
        <w:t xml:space="preserve"> 202</w:t>
      </w:r>
      <w:r w:rsidR="0040696E" w:rsidRPr="00D3220E">
        <w:rPr>
          <w:sz w:val="28"/>
          <w:szCs w:val="28"/>
        </w:rPr>
        <w:t xml:space="preserve">                   </w:t>
      </w:r>
    </w:p>
    <w:p w14:paraId="5D99781F" w14:textId="77777777" w:rsidR="0040696E" w:rsidRPr="00D3220E" w:rsidRDefault="0040696E" w:rsidP="0040696E">
      <w:pPr>
        <w:pStyle w:val="a5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63A21EBE" w14:textId="77777777" w:rsidR="0040696E" w:rsidRPr="00D3220E" w:rsidRDefault="0040696E" w:rsidP="0040696E">
      <w:pPr>
        <w:pStyle w:val="a5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5D8244ED" w14:textId="77777777" w:rsidR="0040696E" w:rsidRDefault="0040696E" w:rsidP="0040696E">
      <w:pPr>
        <w:pStyle w:val="a3"/>
        <w:rPr>
          <w:b/>
          <w:szCs w:val="28"/>
        </w:rPr>
      </w:pPr>
      <w:r w:rsidRPr="008757F7">
        <w:rPr>
          <w:rFonts w:eastAsia="Calibri"/>
          <w:b/>
          <w:szCs w:val="28"/>
          <w:lang w:eastAsia="en-US"/>
        </w:rPr>
        <w:t xml:space="preserve">Про створення </w:t>
      </w:r>
      <w:r w:rsidRPr="008757F7">
        <w:rPr>
          <w:b/>
          <w:szCs w:val="28"/>
        </w:rPr>
        <w:t xml:space="preserve">комісії </w:t>
      </w:r>
      <w:r>
        <w:rPr>
          <w:b/>
          <w:szCs w:val="28"/>
        </w:rPr>
        <w:t>для</w:t>
      </w:r>
      <w:r w:rsidRPr="008757F7">
        <w:rPr>
          <w:b/>
          <w:szCs w:val="28"/>
        </w:rPr>
        <w:t xml:space="preserve"> встановлення</w:t>
      </w:r>
    </w:p>
    <w:p w14:paraId="699B1322" w14:textId="77777777" w:rsidR="0040696E" w:rsidRDefault="0040696E" w:rsidP="0040696E">
      <w:pPr>
        <w:pStyle w:val="a3"/>
        <w:rPr>
          <w:b/>
          <w:szCs w:val="28"/>
        </w:rPr>
      </w:pPr>
      <w:r w:rsidRPr="008757F7">
        <w:rPr>
          <w:b/>
          <w:szCs w:val="28"/>
        </w:rPr>
        <w:t>факту з</w:t>
      </w:r>
      <w:r>
        <w:rPr>
          <w:b/>
          <w:szCs w:val="28"/>
        </w:rPr>
        <w:t xml:space="preserve">дійснення </w:t>
      </w:r>
      <w:r w:rsidRPr="008757F7">
        <w:rPr>
          <w:b/>
          <w:szCs w:val="28"/>
        </w:rPr>
        <w:t>особою догляду</w:t>
      </w:r>
    </w:p>
    <w:p w14:paraId="7D39F3C9" w14:textId="77777777" w:rsidR="0040696E" w:rsidRPr="008B757E" w:rsidRDefault="0040696E" w:rsidP="0040696E">
      <w:pPr>
        <w:pStyle w:val="a3"/>
        <w:rPr>
          <w:b/>
          <w:szCs w:val="28"/>
        </w:rPr>
      </w:pPr>
      <w:r w:rsidRPr="008757F7">
        <w:rPr>
          <w:b/>
          <w:szCs w:val="28"/>
        </w:rPr>
        <w:t>(постійного догляду)</w:t>
      </w:r>
      <w:r w:rsidRPr="008757F7">
        <w:rPr>
          <w:rFonts w:eastAsia="Calibri"/>
          <w:b/>
          <w:szCs w:val="28"/>
          <w:lang w:eastAsia="en-US"/>
        </w:rPr>
        <w:t xml:space="preserve"> </w:t>
      </w:r>
    </w:p>
    <w:p w14:paraId="334A7090" w14:textId="77777777" w:rsidR="0040696E" w:rsidRPr="008757F7" w:rsidRDefault="0040696E" w:rsidP="0040696E">
      <w:pPr>
        <w:pStyle w:val="a3"/>
        <w:rPr>
          <w:b/>
          <w:szCs w:val="28"/>
          <w:lang w:eastAsia="uk-UA"/>
        </w:rPr>
      </w:pPr>
    </w:p>
    <w:p w14:paraId="49CD189B" w14:textId="77777777" w:rsidR="0040696E" w:rsidRPr="0098475A" w:rsidRDefault="0040696E" w:rsidP="0040696E">
      <w:pPr>
        <w:pStyle w:val="1"/>
        <w:shd w:val="clear" w:color="auto" w:fill="auto"/>
        <w:spacing w:after="300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shd w:val="clear" w:color="auto" w:fill="auto"/>
        </w:rPr>
      </w:pPr>
      <w:r w:rsidRPr="00D3220E">
        <w:rPr>
          <w:rFonts w:ascii="Times New Roman" w:hAnsi="Times New Roman" w:cs="Times New Roman"/>
          <w:sz w:val="28"/>
          <w:szCs w:val="28"/>
        </w:rPr>
        <w:t xml:space="preserve">Керуючись </w:t>
      </w:r>
      <w:proofErr w:type="spellStart"/>
      <w:r w:rsidRPr="00D3220E">
        <w:rPr>
          <w:rFonts w:ascii="Times New Roman" w:hAnsi="Times New Roman" w:cs="Times New Roman"/>
          <w:sz w:val="28"/>
          <w:szCs w:val="28"/>
        </w:rPr>
        <w:t>стат</w:t>
      </w:r>
      <w:r>
        <w:rPr>
          <w:rFonts w:ascii="Times New Roman" w:hAnsi="Times New Roman" w:cs="Times New Roman"/>
          <w:sz w:val="28"/>
          <w:szCs w:val="28"/>
          <w:lang w:val="ru-RU"/>
        </w:rPr>
        <w:t>тями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34, 52, 59</w:t>
      </w:r>
      <w:r w:rsidRPr="00D3220E">
        <w:rPr>
          <w:rFonts w:ascii="Times New Roman" w:hAnsi="Times New Roman" w:cs="Times New Roman"/>
          <w:sz w:val="28"/>
          <w:szCs w:val="28"/>
        </w:rPr>
        <w:t xml:space="preserve"> Закону України “Про місцеве самоврядування в Україні”, постанов</w:t>
      </w:r>
      <w:r>
        <w:rPr>
          <w:rFonts w:ascii="Times New Roman" w:hAnsi="Times New Roman" w:cs="Times New Roman"/>
          <w:sz w:val="28"/>
          <w:szCs w:val="28"/>
        </w:rPr>
        <w:t>ою</w:t>
      </w:r>
      <w:r w:rsidRPr="00D3220E">
        <w:rPr>
          <w:rFonts w:ascii="Times New Roman" w:hAnsi="Times New Roman" w:cs="Times New Roman"/>
          <w:sz w:val="28"/>
          <w:szCs w:val="28"/>
        </w:rPr>
        <w:t xml:space="preserve">  Кабінету Міністрів України від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D322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травня</w:t>
      </w:r>
      <w:r w:rsidRPr="00D3220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220E">
        <w:rPr>
          <w:rFonts w:ascii="Times New Roman" w:hAnsi="Times New Roman" w:cs="Times New Roman"/>
          <w:sz w:val="28"/>
          <w:szCs w:val="28"/>
        </w:rPr>
        <w:t xml:space="preserve"> року </w:t>
      </w:r>
      <w:r w:rsidRPr="000F46CA">
        <w:rPr>
          <w:rFonts w:ascii="Times New Roman" w:hAnsi="Times New Roman" w:cs="Times New Roman"/>
          <w:sz w:val="28"/>
          <w:szCs w:val="28"/>
        </w:rPr>
        <w:t>№560  «</w:t>
      </w:r>
      <w:r w:rsidRPr="000F46CA">
        <w:rPr>
          <w:rFonts w:ascii="Times New Roman" w:hAnsi="Times New Roman" w:cs="Times New Roman"/>
          <w:sz w:val="28"/>
          <w:szCs w:val="28"/>
          <w:shd w:val="clear" w:color="auto" w:fill="FFFFFF"/>
        </w:rPr>
        <w:t>Про затвердження Порядку проведення призову громадян на військову службу під час мобілізації, на особливий період</w:t>
      </w:r>
      <w:r w:rsidRPr="000F46CA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6CA">
        <w:rPr>
          <w:rFonts w:ascii="Times New Roman" w:hAnsi="Times New Roman" w:cs="Times New Roman"/>
          <w:sz w:val="28"/>
          <w:szCs w:val="28"/>
        </w:rPr>
        <w:t xml:space="preserve"> з метою встановлення факту здійснення особою догляду </w:t>
      </w:r>
      <w:r w:rsidRPr="00D85860">
        <w:rPr>
          <w:rFonts w:ascii="Times New Roman" w:hAnsi="Times New Roman" w:cs="Times New Roman"/>
          <w:sz w:val="28"/>
          <w:szCs w:val="28"/>
        </w:rPr>
        <w:t>(постійного догляду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322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3220E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виконавчий </w:t>
      </w:r>
      <w:r w:rsidRPr="00D3220E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комітет </w:t>
      </w:r>
      <w:r w:rsidRPr="00C72FDA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Погребищенської  міської  ради  ВИРІШИВ :</w:t>
      </w:r>
    </w:p>
    <w:p w14:paraId="5C35D969" w14:textId="77777777" w:rsidR="0040696E" w:rsidRDefault="0040696E" w:rsidP="0040696E">
      <w:pPr>
        <w:pStyle w:val="a3"/>
        <w:numPr>
          <w:ilvl w:val="0"/>
          <w:numId w:val="2"/>
        </w:numPr>
        <w:ind w:left="0" w:firstLine="0"/>
        <w:rPr>
          <w:szCs w:val="28"/>
        </w:rPr>
      </w:pPr>
      <w:r w:rsidRPr="00D85860">
        <w:rPr>
          <w:color w:val="000000"/>
          <w:szCs w:val="28"/>
        </w:rPr>
        <w:t xml:space="preserve">Створити комісію </w:t>
      </w:r>
      <w:r w:rsidRPr="00D85860">
        <w:rPr>
          <w:szCs w:val="28"/>
        </w:rPr>
        <w:t>із встановлення</w:t>
      </w:r>
      <w:r>
        <w:rPr>
          <w:szCs w:val="28"/>
        </w:rPr>
        <w:t xml:space="preserve"> факту здійснення</w:t>
      </w:r>
      <w:r w:rsidRPr="00D85860">
        <w:rPr>
          <w:szCs w:val="28"/>
        </w:rPr>
        <w:t xml:space="preserve"> особою догляду (постійного догляду)</w:t>
      </w:r>
      <w:r>
        <w:rPr>
          <w:szCs w:val="28"/>
        </w:rPr>
        <w:t xml:space="preserve"> (далі - Комісі</w:t>
      </w:r>
      <w:r w:rsidRPr="000F46CA">
        <w:rPr>
          <w:szCs w:val="28"/>
        </w:rPr>
        <w:t>я)</w:t>
      </w:r>
      <w:r w:rsidRPr="00D85860">
        <w:rPr>
          <w:rFonts w:eastAsia="Calibri"/>
          <w:szCs w:val="28"/>
          <w:lang w:eastAsia="en-US"/>
        </w:rPr>
        <w:t xml:space="preserve"> </w:t>
      </w:r>
      <w:r w:rsidRPr="00D85860">
        <w:rPr>
          <w:color w:val="000000"/>
          <w:szCs w:val="28"/>
        </w:rPr>
        <w:t>та затвердити її склад, згідно з додатком.</w:t>
      </w:r>
      <w:r w:rsidRPr="00D85860">
        <w:rPr>
          <w:szCs w:val="28"/>
        </w:rPr>
        <w:t> </w:t>
      </w:r>
    </w:p>
    <w:p w14:paraId="18E26897" w14:textId="77777777" w:rsidR="0040696E" w:rsidRDefault="0040696E" w:rsidP="0040696E">
      <w:pPr>
        <w:pStyle w:val="a3"/>
        <w:rPr>
          <w:szCs w:val="28"/>
        </w:rPr>
      </w:pPr>
    </w:p>
    <w:p w14:paraId="40D31B5B" w14:textId="77777777" w:rsidR="0040696E" w:rsidRDefault="0040696E" w:rsidP="0040696E">
      <w:pPr>
        <w:pStyle w:val="a3"/>
        <w:numPr>
          <w:ilvl w:val="0"/>
          <w:numId w:val="2"/>
        </w:numPr>
        <w:ind w:left="0" w:firstLine="0"/>
        <w:rPr>
          <w:szCs w:val="28"/>
        </w:rPr>
      </w:pPr>
      <w:r w:rsidRPr="00D85860">
        <w:rPr>
          <w:color w:val="000000"/>
          <w:szCs w:val="28"/>
        </w:rPr>
        <w:t xml:space="preserve"> Комісії </w:t>
      </w:r>
      <w:r>
        <w:rPr>
          <w:color w:val="000000"/>
          <w:szCs w:val="28"/>
        </w:rPr>
        <w:t xml:space="preserve">в своїй роботі керуватися Порядком проведення призову громадян га військову службу під час мобілізації, на особливий період, затвердженим </w:t>
      </w:r>
      <w:r w:rsidRPr="00D3220E">
        <w:rPr>
          <w:szCs w:val="28"/>
        </w:rPr>
        <w:t>постанов</w:t>
      </w:r>
      <w:r>
        <w:rPr>
          <w:szCs w:val="28"/>
        </w:rPr>
        <w:t>ою</w:t>
      </w:r>
      <w:r w:rsidRPr="00D3220E">
        <w:rPr>
          <w:szCs w:val="28"/>
        </w:rPr>
        <w:t xml:space="preserve">  Кабінету Міністрів України від </w:t>
      </w:r>
      <w:r>
        <w:rPr>
          <w:szCs w:val="28"/>
        </w:rPr>
        <w:t>16</w:t>
      </w:r>
      <w:r w:rsidRPr="00D3220E">
        <w:rPr>
          <w:szCs w:val="28"/>
        </w:rPr>
        <w:t xml:space="preserve"> </w:t>
      </w:r>
      <w:r>
        <w:rPr>
          <w:szCs w:val="28"/>
        </w:rPr>
        <w:t>травня</w:t>
      </w:r>
      <w:r w:rsidRPr="00D3220E">
        <w:rPr>
          <w:szCs w:val="28"/>
        </w:rPr>
        <w:t xml:space="preserve"> 202</w:t>
      </w:r>
      <w:r>
        <w:rPr>
          <w:szCs w:val="28"/>
        </w:rPr>
        <w:t>4</w:t>
      </w:r>
      <w:r w:rsidRPr="00D3220E">
        <w:rPr>
          <w:szCs w:val="28"/>
        </w:rPr>
        <w:t xml:space="preserve"> року №</w:t>
      </w:r>
      <w:r>
        <w:rPr>
          <w:szCs w:val="28"/>
        </w:rPr>
        <w:t>560.</w:t>
      </w:r>
    </w:p>
    <w:p w14:paraId="7DCD5C3B" w14:textId="77777777" w:rsidR="0040696E" w:rsidRDefault="0040696E" w:rsidP="0040696E">
      <w:pPr>
        <w:pStyle w:val="a3"/>
        <w:rPr>
          <w:szCs w:val="28"/>
        </w:rPr>
      </w:pPr>
    </w:p>
    <w:p w14:paraId="4A582C08" w14:textId="77777777" w:rsidR="0040696E" w:rsidRDefault="0040696E" w:rsidP="0040696E">
      <w:pPr>
        <w:pStyle w:val="a3"/>
        <w:numPr>
          <w:ilvl w:val="0"/>
          <w:numId w:val="2"/>
        </w:numPr>
        <w:ind w:left="0" w:firstLine="0"/>
        <w:rPr>
          <w:szCs w:val="28"/>
        </w:rPr>
      </w:pPr>
      <w:r>
        <w:rPr>
          <w:szCs w:val="28"/>
        </w:rPr>
        <w:t xml:space="preserve">Уповноважити управління соціального захисту населення Погребищенської міської ради приймати заяви від громадян та видавати акти </w:t>
      </w:r>
      <w:r w:rsidRPr="00D85860">
        <w:rPr>
          <w:szCs w:val="28"/>
        </w:rPr>
        <w:t>із встановлення</w:t>
      </w:r>
      <w:r>
        <w:rPr>
          <w:szCs w:val="28"/>
        </w:rPr>
        <w:t xml:space="preserve"> факту здійснення </w:t>
      </w:r>
      <w:r w:rsidRPr="00D85860">
        <w:rPr>
          <w:szCs w:val="28"/>
        </w:rPr>
        <w:t xml:space="preserve"> особою догляду (постійного догляду)</w:t>
      </w:r>
      <w:r>
        <w:rPr>
          <w:szCs w:val="28"/>
        </w:rPr>
        <w:t>.</w:t>
      </w:r>
    </w:p>
    <w:p w14:paraId="339E1EA0" w14:textId="77777777" w:rsidR="0040696E" w:rsidRDefault="0040696E" w:rsidP="0040696E">
      <w:pPr>
        <w:pStyle w:val="a3"/>
        <w:rPr>
          <w:szCs w:val="28"/>
        </w:rPr>
      </w:pPr>
    </w:p>
    <w:p w14:paraId="5409B34B" w14:textId="31D1A80A" w:rsidR="0040696E" w:rsidRPr="000F46CA" w:rsidRDefault="0040696E" w:rsidP="0040696E">
      <w:pPr>
        <w:pStyle w:val="a3"/>
        <w:numPr>
          <w:ilvl w:val="0"/>
          <w:numId w:val="2"/>
        </w:numPr>
        <w:ind w:left="0" w:firstLine="0"/>
        <w:rPr>
          <w:szCs w:val="28"/>
        </w:rPr>
      </w:pPr>
      <w:r w:rsidRPr="00D610D6">
        <w:rPr>
          <w:color w:val="000000"/>
          <w:szCs w:val="28"/>
        </w:rPr>
        <w:t>Контроль за виконанням цього ріш</w:t>
      </w:r>
      <w:r w:rsidR="00E17DE3">
        <w:rPr>
          <w:color w:val="000000"/>
          <w:szCs w:val="28"/>
        </w:rPr>
        <w:t>ення залишаю за собою.</w:t>
      </w:r>
    </w:p>
    <w:p w14:paraId="133035EA" w14:textId="7564228F" w:rsidR="0040696E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</w:rPr>
      </w:pPr>
    </w:p>
    <w:p w14:paraId="1D8EB6EC" w14:textId="77777777" w:rsidR="0040696E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</w:rPr>
      </w:pPr>
    </w:p>
    <w:p w14:paraId="3B911A8A" w14:textId="1EB5F69D" w:rsidR="0040696E" w:rsidRPr="00861F0B" w:rsidRDefault="00861F0B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Заступник міського голови                                                  Ігор ГОРДІЙЧУК</w:t>
      </w:r>
    </w:p>
    <w:p w14:paraId="48B3F361" w14:textId="77777777" w:rsidR="0040696E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</w:rPr>
      </w:pPr>
    </w:p>
    <w:p w14:paraId="3A8CA283" w14:textId="77777777" w:rsidR="0040696E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</w:rPr>
      </w:pPr>
    </w:p>
    <w:p w14:paraId="40434000" w14:textId="77777777" w:rsidR="0040696E" w:rsidRDefault="0040696E" w:rsidP="0040696E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bCs w:val="0"/>
          <w:szCs w:val="28"/>
        </w:rPr>
      </w:pPr>
      <w:bookmarkStart w:id="0" w:name="_Hlk74577443"/>
    </w:p>
    <w:p w14:paraId="6EFB139E" w14:textId="77777777" w:rsidR="0040696E" w:rsidRPr="00D3220E" w:rsidRDefault="0040696E" w:rsidP="0040696E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bCs w:val="0"/>
          <w:szCs w:val="28"/>
        </w:rPr>
      </w:pPr>
    </w:p>
    <w:bookmarkEnd w:id="0"/>
    <w:p w14:paraId="312C8983" w14:textId="77777777" w:rsidR="0040696E" w:rsidRDefault="0040696E" w:rsidP="0040696E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593A7E7D" w14:textId="77777777" w:rsidR="0040696E" w:rsidRDefault="0040696E" w:rsidP="0040696E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bCs w:val="0"/>
          <w:sz w:val="20"/>
        </w:rPr>
      </w:pPr>
    </w:p>
    <w:p w14:paraId="5D63695F" w14:textId="77777777" w:rsidR="0040696E" w:rsidRDefault="0040696E" w:rsidP="0040696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49CE5C05" w14:textId="2F66BB5F" w:rsidR="0040696E" w:rsidRPr="00D3220E" w:rsidRDefault="00714092" w:rsidP="0071409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bookmarkStart w:id="1" w:name="_GoBack"/>
      <w:bookmarkEnd w:id="1"/>
      <w:r w:rsidR="0040696E">
        <w:rPr>
          <w:sz w:val="28"/>
          <w:szCs w:val="28"/>
          <w:lang w:val="uk-UA"/>
        </w:rPr>
        <w:t>ЗАТВЕРДЖЕНО</w:t>
      </w:r>
    </w:p>
    <w:p w14:paraId="0CAD04FC" w14:textId="77777777" w:rsidR="0040696E" w:rsidRPr="00D3220E" w:rsidRDefault="0040696E" w:rsidP="0040696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D3220E">
        <w:rPr>
          <w:sz w:val="28"/>
          <w:szCs w:val="28"/>
          <w:lang w:val="uk-UA"/>
        </w:rPr>
        <w:t>рішення виконавчого комітету</w:t>
      </w:r>
    </w:p>
    <w:p w14:paraId="64A4F0DD" w14:textId="77777777" w:rsidR="0040696E" w:rsidRPr="00D3220E" w:rsidRDefault="0040696E" w:rsidP="0040696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D3220E">
        <w:rPr>
          <w:sz w:val="28"/>
          <w:szCs w:val="28"/>
          <w:lang w:val="uk-UA"/>
        </w:rPr>
        <w:t xml:space="preserve">Погребищенської міської ради </w:t>
      </w:r>
    </w:p>
    <w:p w14:paraId="26B94CC4" w14:textId="63F7AAF7" w:rsidR="0040696E" w:rsidRPr="00D3220E" w:rsidRDefault="00714092" w:rsidP="0071409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13 червня </w:t>
      </w:r>
      <w:r w:rsidR="0040696E" w:rsidRPr="00D3220E">
        <w:rPr>
          <w:sz w:val="28"/>
          <w:szCs w:val="28"/>
          <w:lang w:val="uk-UA"/>
        </w:rPr>
        <w:t xml:space="preserve"> 202</w:t>
      </w:r>
      <w:r w:rsidR="0040696E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р. № 202</w:t>
      </w:r>
    </w:p>
    <w:p w14:paraId="2DC2C60F" w14:textId="77777777" w:rsidR="0040696E" w:rsidRPr="00D3220E" w:rsidRDefault="0040696E" w:rsidP="0040696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2434F289" w14:textId="77777777" w:rsidR="0040696E" w:rsidRPr="00D3220E" w:rsidRDefault="0040696E" w:rsidP="0040696E">
      <w:pPr>
        <w:pStyle w:val="a3"/>
        <w:rPr>
          <w:b/>
          <w:bCs/>
          <w:szCs w:val="28"/>
          <w:bdr w:val="none" w:sz="0" w:space="0" w:color="auto" w:frame="1"/>
        </w:rPr>
      </w:pPr>
      <w:r w:rsidRPr="00D3220E">
        <w:rPr>
          <w:szCs w:val="28"/>
        </w:rPr>
        <w:t xml:space="preserve">        </w:t>
      </w:r>
    </w:p>
    <w:p w14:paraId="1E493761" w14:textId="77777777" w:rsidR="0040696E" w:rsidRDefault="0040696E" w:rsidP="0040696E">
      <w:pPr>
        <w:pStyle w:val="a3"/>
        <w:jc w:val="center"/>
        <w:rPr>
          <w:b/>
          <w:szCs w:val="28"/>
        </w:rPr>
      </w:pPr>
      <w:r w:rsidRPr="00BD3030">
        <w:rPr>
          <w:b/>
          <w:szCs w:val="28"/>
        </w:rPr>
        <w:t xml:space="preserve">Склад комісії </w:t>
      </w:r>
      <w:r w:rsidRPr="008757F7">
        <w:rPr>
          <w:b/>
          <w:szCs w:val="28"/>
        </w:rPr>
        <w:t xml:space="preserve"> </w:t>
      </w:r>
      <w:r>
        <w:rPr>
          <w:b/>
          <w:szCs w:val="28"/>
        </w:rPr>
        <w:t>із</w:t>
      </w:r>
      <w:r w:rsidRPr="008757F7">
        <w:rPr>
          <w:b/>
          <w:szCs w:val="28"/>
        </w:rPr>
        <w:t xml:space="preserve"> встановлення</w:t>
      </w:r>
    </w:p>
    <w:p w14:paraId="79DE5442" w14:textId="77777777" w:rsidR="0040696E" w:rsidRDefault="0040696E" w:rsidP="0040696E">
      <w:pPr>
        <w:pStyle w:val="a3"/>
        <w:jc w:val="center"/>
        <w:rPr>
          <w:b/>
          <w:szCs w:val="28"/>
        </w:rPr>
      </w:pPr>
      <w:r w:rsidRPr="008757F7">
        <w:rPr>
          <w:b/>
          <w:szCs w:val="28"/>
        </w:rPr>
        <w:t xml:space="preserve">факту </w:t>
      </w:r>
      <w:r>
        <w:rPr>
          <w:b/>
          <w:szCs w:val="28"/>
        </w:rPr>
        <w:t xml:space="preserve">здійснення </w:t>
      </w:r>
    </w:p>
    <w:p w14:paraId="615367E1" w14:textId="77777777" w:rsidR="0040696E" w:rsidRDefault="0040696E" w:rsidP="0040696E">
      <w:pPr>
        <w:pStyle w:val="a3"/>
        <w:jc w:val="center"/>
        <w:rPr>
          <w:rFonts w:eastAsia="Calibri"/>
          <w:b/>
          <w:szCs w:val="28"/>
          <w:lang w:eastAsia="en-US"/>
        </w:rPr>
      </w:pPr>
      <w:r w:rsidRPr="008757F7">
        <w:rPr>
          <w:b/>
          <w:szCs w:val="28"/>
        </w:rPr>
        <w:t>особою догляду (постійного догляду)</w:t>
      </w:r>
    </w:p>
    <w:p w14:paraId="57C4FEF9" w14:textId="77777777" w:rsidR="0040696E" w:rsidRDefault="0040696E" w:rsidP="0040696E">
      <w:pPr>
        <w:pStyle w:val="a3"/>
        <w:jc w:val="center"/>
        <w:rPr>
          <w:b/>
          <w:szCs w:val="28"/>
        </w:rPr>
      </w:pPr>
    </w:p>
    <w:p w14:paraId="3B76874D" w14:textId="77777777" w:rsidR="0040696E" w:rsidRPr="00BD3030" w:rsidRDefault="0040696E" w:rsidP="0040696E">
      <w:pPr>
        <w:pStyle w:val="a3"/>
        <w:jc w:val="center"/>
        <w:rPr>
          <w:b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40696E" w:rsidRPr="00D3220E" w14:paraId="56C6D783" w14:textId="77777777" w:rsidTr="00787499">
        <w:trPr>
          <w:trHeight w:val="915"/>
        </w:trPr>
        <w:tc>
          <w:tcPr>
            <w:tcW w:w="3190" w:type="dxa"/>
            <w:shd w:val="clear" w:color="auto" w:fill="auto"/>
          </w:tcPr>
          <w:p w14:paraId="4D315D94" w14:textId="77777777" w:rsidR="0040696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ГОРДІЙЧУК </w:t>
            </w:r>
          </w:p>
          <w:p w14:paraId="79DFD0FA" w14:textId="77777777" w:rsidR="0040696E" w:rsidRPr="00D3220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Ігор Петрович</w:t>
            </w:r>
          </w:p>
        </w:tc>
        <w:tc>
          <w:tcPr>
            <w:tcW w:w="356" w:type="dxa"/>
            <w:shd w:val="clear" w:color="auto" w:fill="auto"/>
          </w:tcPr>
          <w:p w14:paraId="1A60FB56" w14:textId="7777777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1596D71B" w14:textId="77777777" w:rsidR="0040696E" w:rsidRPr="00D3220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заступник міського голови, голова комісії</w:t>
            </w:r>
          </w:p>
        </w:tc>
      </w:tr>
      <w:tr w:rsidR="0040696E" w:rsidRPr="00D3220E" w14:paraId="2B97FB0D" w14:textId="77777777" w:rsidTr="00787499">
        <w:trPr>
          <w:trHeight w:val="915"/>
        </w:trPr>
        <w:tc>
          <w:tcPr>
            <w:tcW w:w="3190" w:type="dxa"/>
            <w:shd w:val="clear" w:color="auto" w:fill="auto"/>
          </w:tcPr>
          <w:p w14:paraId="254698FA" w14:textId="77777777" w:rsidR="0040696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ТИМОЩУК </w:t>
            </w:r>
          </w:p>
          <w:p w14:paraId="2067873D" w14:textId="77777777" w:rsidR="0040696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Анатолій Вікторович</w:t>
            </w:r>
          </w:p>
        </w:tc>
        <w:tc>
          <w:tcPr>
            <w:tcW w:w="356" w:type="dxa"/>
            <w:shd w:val="clear" w:color="auto" w:fill="auto"/>
          </w:tcPr>
          <w:p w14:paraId="3EBBEF86" w14:textId="7777777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4AE0C2A4" w14:textId="77777777" w:rsidR="0040696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начальник управління соціального захисту населення Погребищенської міської ради</w:t>
            </w:r>
            <w:r w:rsidRPr="00D3220E">
              <w:rPr>
                <w:rFonts w:eastAsia="Calibri"/>
                <w:sz w:val="28"/>
                <w:szCs w:val="28"/>
              </w:rPr>
              <w:t>,</w:t>
            </w:r>
            <w:r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заступник </w:t>
            </w:r>
            <w:r w:rsidRPr="00D3220E">
              <w:rPr>
                <w:rFonts w:eastAsia="Calibri"/>
                <w:sz w:val="28"/>
                <w:szCs w:val="28"/>
                <w:lang w:val="uk-UA"/>
              </w:rPr>
              <w:t>г</w:t>
            </w:r>
            <w:proofErr w:type="spellStart"/>
            <w:r w:rsidRPr="00D3220E">
              <w:rPr>
                <w:rFonts w:eastAsia="Calibri"/>
                <w:sz w:val="28"/>
                <w:szCs w:val="28"/>
              </w:rPr>
              <w:t>олов</w:t>
            </w:r>
            <w:proofErr w:type="spellEnd"/>
            <w:r>
              <w:rPr>
                <w:rFonts w:eastAsia="Calibri"/>
                <w:sz w:val="28"/>
                <w:szCs w:val="28"/>
                <w:lang w:val="uk-UA"/>
              </w:rPr>
              <w:t>и</w:t>
            </w:r>
            <w:r w:rsidRPr="00D3220E">
              <w:rPr>
                <w:rFonts w:eastAsia="Calibri"/>
                <w:sz w:val="28"/>
                <w:szCs w:val="28"/>
              </w:rPr>
              <w:t xml:space="preserve"> </w:t>
            </w:r>
            <w:r w:rsidRPr="00D3220E">
              <w:rPr>
                <w:rFonts w:eastAsia="Calibri"/>
                <w:sz w:val="28"/>
                <w:szCs w:val="28"/>
                <w:lang w:val="uk-UA"/>
              </w:rPr>
              <w:t>комісії</w:t>
            </w:r>
          </w:p>
        </w:tc>
      </w:tr>
      <w:tr w:rsidR="0040696E" w:rsidRPr="00D3220E" w14:paraId="570A0CEA" w14:textId="77777777" w:rsidTr="00787499">
        <w:trPr>
          <w:trHeight w:val="915"/>
        </w:trPr>
        <w:tc>
          <w:tcPr>
            <w:tcW w:w="3190" w:type="dxa"/>
            <w:shd w:val="clear" w:color="auto" w:fill="auto"/>
          </w:tcPr>
          <w:p w14:paraId="0086E3AA" w14:textId="77777777" w:rsidR="0040696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МИХАЛЬСЬКА</w:t>
            </w:r>
          </w:p>
          <w:p w14:paraId="51D89E3D" w14:textId="77777777" w:rsidR="0040696E" w:rsidRPr="00D3220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Тетяна Миколаївна</w:t>
            </w:r>
          </w:p>
        </w:tc>
        <w:tc>
          <w:tcPr>
            <w:tcW w:w="356" w:type="dxa"/>
            <w:shd w:val="clear" w:color="auto" w:fill="auto"/>
          </w:tcPr>
          <w:p w14:paraId="7E3B6DD0" w14:textId="7777777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48F0C032" w14:textId="77777777" w:rsidR="0040696E" w:rsidRPr="00D3220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головний спеціаліст відділу соціального забезпечення</w:t>
            </w:r>
            <w:r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3220E">
              <w:rPr>
                <w:rFonts w:eastAsia="Calibri"/>
                <w:sz w:val="28"/>
                <w:szCs w:val="28"/>
              </w:rPr>
              <w:t>управління</w:t>
            </w:r>
            <w:proofErr w:type="spellEnd"/>
            <w:r w:rsidRPr="00D3220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3220E">
              <w:rPr>
                <w:rFonts w:eastAsia="Calibri"/>
                <w:sz w:val="28"/>
                <w:szCs w:val="28"/>
              </w:rPr>
              <w:t>соціального</w:t>
            </w:r>
            <w:proofErr w:type="spellEnd"/>
            <w:r w:rsidRPr="00D3220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3220E">
              <w:rPr>
                <w:rFonts w:eastAsia="Calibri"/>
                <w:sz w:val="28"/>
                <w:szCs w:val="28"/>
              </w:rPr>
              <w:t>захисту</w:t>
            </w:r>
            <w:proofErr w:type="spellEnd"/>
            <w:r w:rsidRPr="00D3220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3220E">
              <w:rPr>
                <w:rFonts w:eastAsia="Calibri"/>
                <w:sz w:val="28"/>
                <w:szCs w:val="28"/>
              </w:rPr>
              <w:t>населення</w:t>
            </w:r>
            <w:proofErr w:type="spellEnd"/>
            <w:r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3220E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3220E">
              <w:rPr>
                <w:rFonts w:eastAsia="Calibri"/>
                <w:sz w:val="28"/>
                <w:szCs w:val="28"/>
              </w:rPr>
              <w:t>міської</w:t>
            </w:r>
            <w:proofErr w:type="spellEnd"/>
            <w:r w:rsidRPr="00D3220E">
              <w:rPr>
                <w:rFonts w:eastAsia="Calibri"/>
                <w:sz w:val="28"/>
                <w:szCs w:val="28"/>
              </w:rPr>
              <w:t xml:space="preserve"> ради</w:t>
            </w:r>
            <w:r w:rsidRPr="00D3220E">
              <w:rPr>
                <w:rFonts w:eastAsia="Calibri"/>
                <w:sz w:val="28"/>
                <w:szCs w:val="28"/>
                <w:lang w:val="uk-UA"/>
              </w:rPr>
              <w:t>, секретар комісії</w:t>
            </w:r>
          </w:p>
        </w:tc>
      </w:tr>
      <w:tr w:rsidR="0040696E" w:rsidRPr="00D3220E" w14:paraId="373655A7" w14:textId="77777777" w:rsidTr="00787499">
        <w:trPr>
          <w:trHeight w:val="915"/>
        </w:trPr>
        <w:tc>
          <w:tcPr>
            <w:tcW w:w="3190" w:type="dxa"/>
            <w:shd w:val="clear" w:color="auto" w:fill="auto"/>
          </w:tcPr>
          <w:p w14:paraId="7749CA5C" w14:textId="77777777" w:rsidR="0040696E" w:rsidRDefault="0040696E" w:rsidP="00787499">
            <w:pPr>
              <w:spacing w:line="256" w:lineRule="auto"/>
              <w:ind w:right="-108"/>
              <w:rPr>
                <w:color w:val="000000"/>
                <w:sz w:val="28"/>
                <w:szCs w:val="28"/>
                <w:lang w:val="uk-UA"/>
              </w:rPr>
            </w:pPr>
            <w:r w:rsidRPr="003D09B9"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  <w:lang w:val="uk-UA"/>
              </w:rPr>
              <w:t>МУРЧУК</w:t>
            </w:r>
          </w:p>
          <w:p w14:paraId="039838F3" w14:textId="0B7DEB70" w:rsidR="0040696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3D09B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Олена </w:t>
            </w:r>
            <w:r w:rsidRPr="003D09B9">
              <w:rPr>
                <w:color w:val="000000"/>
                <w:sz w:val="28"/>
                <w:szCs w:val="28"/>
              </w:rPr>
              <w:t>М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иколаївна</w:t>
            </w:r>
            <w:proofErr w:type="spellEnd"/>
            <w:r w:rsidRPr="003D09B9">
              <w:rPr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356" w:type="dxa"/>
            <w:shd w:val="clear" w:color="auto" w:fill="auto"/>
          </w:tcPr>
          <w:p w14:paraId="01CD7FDF" w14:textId="78BDF1B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5E5B4469" w14:textId="7459AF50" w:rsidR="0040696E" w:rsidRPr="003D09B9" w:rsidRDefault="0040696E" w:rsidP="0040696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</w:t>
            </w:r>
            <w:proofErr w:type="spellStart"/>
            <w:r w:rsidRPr="003D09B9">
              <w:rPr>
                <w:color w:val="000000"/>
                <w:sz w:val="28"/>
                <w:szCs w:val="28"/>
              </w:rPr>
              <w:t>оловний</w:t>
            </w:r>
            <w:proofErr w:type="spellEnd"/>
            <w:r w:rsidRPr="003D09B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D09B9">
              <w:rPr>
                <w:color w:val="000000"/>
                <w:sz w:val="28"/>
                <w:szCs w:val="28"/>
              </w:rPr>
              <w:t>спеціаліст</w:t>
            </w:r>
            <w:proofErr w:type="spellEnd"/>
            <w:r w:rsidRPr="003D09B9">
              <w:rPr>
                <w:color w:val="000000"/>
                <w:sz w:val="28"/>
                <w:szCs w:val="28"/>
              </w:rPr>
              <w:t xml:space="preserve"> юрист </w:t>
            </w:r>
            <w:proofErr w:type="spellStart"/>
            <w:r w:rsidRPr="003D09B9">
              <w:rPr>
                <w:color w:val="000000"/>
                <w:sz w:val="28"/>
                <w:szCs w:val="28"/>
              </w:rPr>
              <w:t>відділу</w:t>
            </w:r>
            <w:proofErr w:type="spellEnd"/>
            <w:r w:rsidRPr="003D09B9">
              <w:rPr>
                <w:color w:val="000000"/>
                <w:sz w:val="28"/>
                <w:szCs w:val="28"/>
              </w:rPr>
              <w:t xml:space="preserve"> правового </w:t>
            </w:r>
          </w:p>
          <w:p w14:paraId="6E5C4F3A" w14:textId="5E3802A9" w:rsidR="0040696E" w:rsidRPr="003D09B9" w:rsidRDefault="0040696E" w:rsidP="0040696E">
            <w:pPr>
              <w:tabs>
                <w:tab w:val="left" w:pos="5580"/>
              </w:tabs>
              <w:rPr>
                <w:sz w:val="28"/>
                <w:szCs w:val="28"/>
              </w:rPr>
            </w:pPr>
            <w:proofErr w:type="spellStart"/>
            <w:r w:rsidRPr="003D09B9">
              <w:rPr>
                <w:color w:val="000000"/>
                <w:sz w:val="28"/>
                <w:szCs w:val="28"/>
              </w:rPr>
              <w:t>забезпечення</w:t>
            </w:r>
            <w:proofErr w:type="spellEnd"/>
            <w:r w:rsidRPr="003D09B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D09B9">
              <w:rPr>
                <w:color w:val="000000"/>
                <w:sz w:val="28"/>
                <w:szCs w:val="28"/>
              </w:rPr>
              <w:t>міської</w:t>
            </w:r>
            <w:proofErr w:type="spellEnd"/>
            <w:r w:rsidRPr="003D09B9">
              <w:rPr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Pr="003D09B9">
              <w:rPr>
                <w:sz w:val="28"/>
                <w:szCs w:val="28"/>
              </w:rPr>
              <w:t>уповноважена</w:t>
            </w:r>
            <w:proofErr w:type="spellEnd"/>
            <w:r w:rsidRPr="003D09B9">
              <w:rPr>
                <w:sz w:val="28"/>
                <w:szCs w:val="28"/>
              </w:rPr>
              <w:t xml:space="preserve"> особа</w:t>
            </w:r>
            <w:r w:rsidRPr="003D09B9">
              <w:rPr>
                <w:sz w:val="28"/>
                <w:szCs w:val="28"/>
              </w:rPr>
              <w:tab/>
            </w:r>
            <w:r w:rsidRPr="003D09B9">
              <w:rPr>
                <w:sz w:val="20"/>
                <w:szCs w:val="20"/>
              </w:rPr>
              <w:t xml:space="preserve">                              </w:t>
            </w:r>
            <w:r>
              <w:rPr>
                <w:sz w:val="20"/>
                <w:szCs w:val="20"/>
                <w:lang w:val="uk-UA"/>
              </w:rPr>
              <w:t xml:space="preserve">         </w:t>
            </w:r>
            <w:r w:rsidRPr="003D09B9">
              <w:rPr>
                <w:sz w:val="20"/>
                <w:szCs w:val="20"/>
              </w:rPr>
              <w:t xml:space="preserve">                                                                                             </w:t>
            </w:r>
            <w:r w:rsidRPr="003D09B9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</w:t>
            </w:r>
          </w:p>
          <w:p w14:paraId="43AF4D54" w14:textId="4C5DFDE4" w:rsidR="0040696E" w:rsidRPr="0040696E" w:rsidRDefault="0040696E" w:rsidP="0040696E">
            <w:pPr>
              <w:tabs>
                <w:tab w:val="left" w:pos="5580"/>
              </w:tabs>
              <w:rPr>
                <w:sz w:val="28"/>
                <w:szCs w:val="28"/>
              </w:rPr>
            </w:pPr>
            <w:r w:rsidRPr="003D09B9">
              <w:rPr>
                <w:sz w:val="28"/>
                <w:szCs w:val="28"/>
              </w:rPr>
              <w:t xml:space="preserve">з </w:t>
            </w:r>
            <w:proofErr w:type="spellStart"/>
            <w:r w:rsidRPr="003D09B9">
              <w:rPr>
                <w:sz w:val="28"/>
                <w:szCs w:val="28"/>
              </w:rPr>
              <w:t>питань</w:t>
            </w:r>
            <w:proofErr w:type="spellEnd"/>
            <w:r w:rsidRPr="003D09B9">
              <w:rPr>
                <w:sz w:val="28"/>
                <w:szCs w:val="28"/>
              </w:rPr>
              <w:t xml:space="preserve"> </w:t>
            </w:r>
            <w:proofErr w:type="spellStart"/>
            <w:r w:rsidRPr="003D09B9">
              <w:rPr>
                <w:sz w:val="28"/>
                <w:szCs w:val="28"/>
              </w:rPr>
              <w:t>запобігання</w:t>
            </w:r>
            <w:proofErr w:type="spellEnd"/>
            <w:r w:rsidRPr="003D09B9">
              <w:rPr>
                <w:sz w:val="28"/>
                <w:szCs w:val="28"/>
              </w:rPr>
              <w:t xml:space="preserve"> та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D09B9">
              <w:rPr>
                <w:sz w:val="28"/>
                <w:szCs w:val="28"/>
              </w:rPr>
              <w:t>виявлення</w:t>
            </w:r>
            <w:proofErr w:type="spellEnd"/>
            <w:r w:rsidRPr="003D09B9">
              <w:rPr>
                <w:sz w:val="28"/>
                <w:szCs w:val="28"/>
              </w:rPr>
              <w:t xml:space="preserve"> </w:t>
            </w:r>
            <w:proofErr w:type="spellStart"/>
            <w:r w:rsidRPr="003D09B9">
              <w:rPr>
                <w:sz w:val="28"/>
                <w:szCs w:val="28"/>
              </w:rPr>
              <w:t>корупції</w:t>
            </w:r>
            <w:proofErr w:type="spellEnd"/>
            <w:r>
              <w:rPr>
                <w:sz w:val="28"/>
                <w:szCs w:val="28"/>
                <w:lang w:val="uk-UA"/>
              </w:rPr>
              <w:t>, член комісії</w:t>
            </w:r>
            <w:r w:rsidRPr="003D09B9">
              <w:rPr>
                <w:sz w:val="28"/>
                <w:szCs w:val="28"/>
              </w:rPr>
              <w:t xml:space="preserve">                                                                                          </w:t>
            </w:r>
          </w:p>
        </w:tc>
      </w:tr>
      <w:tr w:rsidR="0040696E" w:rsidRPr="00714092" w14:paraId="11E43BC8" w14:textId="77777777" w:rsidTr="00787499">
        <w:trPr>
          <w:trHeight w:val="915"/>
        </w:trPr>
        <w:tc>
          <w:tcPr>
            <w:tcW w:w="3190" w:type="dxa"/>
            <w:shd w:val="clear" w:color="auto" w:fill="auto"/>
          </w:tcPr>
          <w:p w14:paraId="379E432D" w14:textId="77777777" w:rsidR="0040696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МАЛЕНКО</w:t>
            </w:r>
          </w:p>
          <w:p w14:paraId="4D83EAD7" w14:textId="77777777" w:rsidR="0040696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Руслана Іванівна</w:t>
            </w:r>
          </w:p>
        </w:tc>
        <w:tc>
          <w:tcPr>
            <w:tcW w:w="356" w:type="dxa"/>
            <w:shd w:val="clear" w:color="auto" w:fill="auto"/>
          </w:tcPr>
          <w:p w14:paraId="58D51D9C" w14:textId="77777777" w:rsidR="0040696E" w:rsidRPr="007E5F9F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E5F9F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02DDCBE8" w14:textId="77777777" w:rsidR="0040696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головний спеціаліст відділу з питань оборонної роботи, цивільного захисту та взаємодії з правоохоронними органами Погребищенської міської ради, член комісії</w:t>
            </w:r>
          </w:p>
        </w:tc>
      </w:tr>
      <w:tr w:rsidR="0040696E" w:rsidRPr="00714092" w14:paraId="0F00E21A" w14:textId="77777777" w:rsidTr="00787499">
        <w:trPr>
          <w:trHeight w:val="915"/>
        </w:trPr>
        <w:tc>
          <w:tcPr>
            <w:tcW w:w="3190" w:type="dxa"/>
            <w:shd w:val="clear" w:color="auto" w:fill="auto"/>
          </w:tcPr>
          <w:p w14:paraId="7BD6197C" w14:textId="77777777" w:rsidR="0040696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ПАМПУХ</w:t>
            </w:r>
          </w:p>
          <w:p w14:paraId="5F9C92DF" w14:textId="77777777" w:rsidR="0040696E" w:rsidRPr="00756F1D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Валерій Володимирович </w:t>
            </w:r>
          </w:p>
        </w:tc>
        <w:tc>
          <w:tcPr>
            <w:tcW w:w="356" w:type="dxa"/>
            <w:shd w:val="clear" w:color="auto" w:fill="auto"/>
          </w:tcPr>
          <w:p w14:paraId="14BB5359" w14:textId="77777777" w:rsidR="0040696E" w:rsidRPr="00D3220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71794B1B" w14:textId="77777777" w:rsidR="0040696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провідний фахівець із соціальної роботи </w:t>
            </w:r>
          </w:p>
          <w:p w14:paraId="5543397A" w14:textId="77777777" w:rsidR="0040696E" w:rsidRPr="00D3220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КУ «Центр соціальних служб» Погребищенської міської ради, член комісії</w:t>
            </w:r>
          </w:p>
        </w:tc>
      </w:tr>
      <w:tr w:rsidR="0040696E" w:rsidRPr="00714092" w14:paraId="0719BDB5" w14:textId="77777777" w:rsidTr="00787499">
        <w:trPr>
          <w:trHeight w:val="915"/>
        </w:trPr>
        <w:tc>
          <w:tcPr>
            <w:tcW w:w="3190" w:type="dxa"/>
            <w:shd w:val="clear" w:color="auto" w:fill="auto"/>
          </w:tcPr>
          <w:p w14:paraId="1E73CD8E" w14:textId="77777777" w:rsidR="0040696E" w:rsidRPr="001B2574" w:rsidRDefault="0040696E" w:rsidP="0040696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 w:rsidRPr="001B2574">
              <w:rPr>
                <w:sz w:val="28"/>
                <w:szCs w:val="28"/>
                <w:lang w:val="uk-UA" w:eastAsia="ar-SA"/>
              </w:rPr>
              <w:t>РОЗДОЛЬСЬКИЙ</w:t>
            </w:r>
          </w:p>
          <w:p w14:paraId="109D6CA0" w14:textId="5BA18A77" w:rsidR="0040696E" w:rsidRDefault="0040696E" w:rsidP="0040696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1B2574">
              <w:rPr>
                <w:sz w:val="28"/>
                <w:szCs w:val="28"/>
                <w:lang w:val="uk-UA" w:eastAsia="ar-SA"/>
              </w:rPr>
              <w:t>Іван Григорович</w:t>
            </w:r>
          </w:p>
        </w:tc>
        <w:tc>
          <w:tcPr>
            <w:tcW w:w="356" w:type="dxa"/>
            <w:shd w:val="clear" w:color="auto" w:fill="auto"/>
          </w:tcPr>
          <w:p w14:paraId="025CF3F2" w14:textId="5F49D4D0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1B2574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430738C5" w14:textId="6D351E67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1B2574">
              <w:rPr>
                <w:sz w:val="28"/>
                <w:szCs w:val="28"/>
                <w:lang w:val="uk-UA"/>
              </w:rPr>
              <w:t>директор КП «Погребищенський центр первинної медико-санітарної допомоги»  Погребищенської міської ради</w:t>
            </w:r>
            <w:r>
              <w:rPr>
                <w:sz w:val="28"/>
                <w:szCs w:val="28"/>
                <w:lang w:val="uk-UA"/>
              </w:rPr>
              <w:t>, член комісії</w:t>
            </w:r>
          </w:p>
        </w:tc>
      </w:tr>
      <w:tr w:rsidR="0040696E" w:rsidRPr="00714092" w14:paraId="2C53AB45" w14:textId="77777777" w:rsidTr="00787499">
        <w:trPr>
          <w:trHeight w:val="915"/>
        </w:trPr>
        <w:tc>
          <w:tcPr>
            <w:tcW w:w="3190" w:type="dxa"/>
            <w:shd w:val="clear" w:color="auto" w:fill="auto"/>
          </w:tcPr>
          <w:p w14:paraId="031393A9" w14:textId="77777777" w:rsidR="0040696E" w:rsidRDefault="0040696E" w:rsidP="0040696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 xml:space="preserve">ЧИЧИНЮК </w:t>
            </w:r>
          </w:p>
          <w:p w14:paraId="596B7C8C" w14:textId="567D9332" w:rsidR="0040696E" w:rsidRPr="001B2574" w:rsidRDefault="0040696E" w:rsidP="0040696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Тетяна Станіславівна</w:t>
            </w:r>
          </w:p>
        </w:tc>
        <w:tc>
          <w:tcPr>
            <w:tcW w:w="356" w:type="dxa"/>
            <w:shd w:val="clear" w:color="auto" w:fill="auto"/>
          </w:tcPr>
          <w:p w14:paraId="0B95D9FF" w14:textId="2A84DB2E" w:rsidR="0040696E" w:rsidRPr="001B2574" w:rsidRDefault="0040696E" w:rsidP="0040696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0ED8C03D" w14:textId="7A3A3A3E" w:rsidR="0040696E" w:rsidRPr="001B2574" w:rsidRDefault="008140A6" w:rsidP="0040696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  <w:r w:rsidR="0040696E">
              <w:rPr>
                <w:sz w:val="28"/>
                <w:szCs w:val="28"/>
                <w:lang w:val="uk-UA"/>
              </w:rPr>
              <w:t xml:space="preserve">дміністратор відділу надання адміністративних послуг та державної реєстрації </w:t>
            </w:r>
            <w:r w:rsidR="0040696E" w:rsidRPr="001B2574">
              <w:rPr>
                <w:sz w:val="28"/>
                <w:szCs w:val="28"/>
                <w:lang w:val="uk-UA"/>
              </w:rPr>
              <w:t>Погребищенської міської ради</w:t>
            </w:r>
            <w:r w:rsidR="0040696E">
              <w:rPr>
                <w:sz w:val="28"/>
                <w:szCs w:val="28"/>
                <w:lang w:val="uk-UA"/>
              </w:rPr>
              <w:t>, член комісії</w:t>
            </w:r>
          </w:p>
        </w:tc>
      </w:tr>
      <w:tr w:rsidR="0040696E" w:rsidRPr="008757F7" w14:paraId="4FF04A31" w14:textId="77777777" w:rsidTr="00787499">
        <w:trPr>
          <w:trHeight w:val="915"/>
        </w:trPr>
        <w:tc>
          <w:tcPr>
            <w:tcW w:w="3190" w:type="dxa"/>
            <w:shd w:val="clear" w:color="auto" w:fill="auto"/>
            <w:vAlign w:val="center"/>
          </w:tcPr>
          <w:p w14:paraId="2FEEBEB0" w14:textId="77777777" w:rsidR="0040696E" w:rsidRDefault="0040696E" w:rsidP="0040696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Староста відповідного </w:t>
            </w: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старостинського</w:t>
            </w:r>
            <w:proofErr w:type="spellEnd"/>
            <w:r>
              <w:rPr>
                <w:color w:val="000000"/>
                <w:sz w:val="28"/>
                <w:szCs w:val="28"/>
                <w:lang w:val="uk-UA" w:eastAsia="uk-UA"/>
              </w:rPr>
              <w:t xml:space="preserve"> округу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75162519" w14:textId="77777777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6D9A3501" w14:textId="77777777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член</w:t>
            </w:r>
            <w:r w:rsidRPr="00D3220E">
              <w:rPr>
                <w:color w:val="000000"/>
                <w:sz w:val="28"/>
                <w:szCs w:val="28"/>
                <w:lang w:val="uk-UA" w:eastAsia="uk-UA"/>
              </w:rPr>
              <w:t xml:space="preserve"> комісії</w:t>
            </w:r>
          </w:p>
        </w:tc>
      </w:tr>
    </w:tbl>
    <w:p w14:paraId="505B2A1E" w14:textId="77777777" w:rsidR="0040696E" w:rsidRDefault="0040696E" w:rsidP="004069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sz w:val="28"/>
          <w:szCs w:val="28"/>
          <w:lang w:val="uk-UA"/>
        </w:rPr>
      </w:pPr>
    </w:p>
    <w:p w14:paraId="546BA574" w14:textId="77777777" w:rsidR="0040696E" w:rsidRPr="00D3220E" w:rsidRDefault="0040696E" w:rsidP="004069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  <w:sz w:val="28"/>
          <w:szCs w:val="28"/>
          <w:lang w:val="uk-UA"/>
        </w:rPr>
      </w:pPr>
    </w:p>
    <w:p w14:paraId="40B723D7" w14:textId="77777777" w:rsidR="0040696E" w:rsidRPr="00D3220E" w:rsidRDefault="0040696E" w:rsidP="0040696E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 xml:space="preserve">Керуючий справами </w:t>
      </w:r>
    </w:p>
    <w:p w14:paraId="4CE6BAA2" w14:textId="77777777" w:rsidR="0040696E" w:rsidRPr="00D3220E" w:rsidRDefault="0040696E" w:rsidP="0040696E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 xml:space="preserve">(секретар ) виконавчого </w:t>
      </w:r>
    </w:p>
    <w:p w14:paraId="535A3FC0" w14:textId="121BA654" w:rsidR="00420A56" w:rsidRPr="0040696E" w:rsidRDefault="0040696E" w:rsidP="0040696E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>комітету міської ради                                                                 Леся ФРОЄСКО</w:t>
      </w:r>
    </w:p>
    <w:sectPr w:rsidR="00420A56" w:rsidRPr="004069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91403"/>
    <w:multiLevelType w:val="hybridMultilevel"/>
    <w:tmpl w:val="30EC28C0"/>
    <w:lvl w:ilvl="0" w:tplc="5EE604CA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85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3F"/>
    <w:rsid w:val="003479E2"/>
    <w:rsid w:val="003D09B9"/>
    <w:rsid w:val="003D51F8"/>
    <w:rsid w:val="0040696E"/>
    <w:rsid w:val="00420A56"/>
    <w:rsid w:val="004727E5"/>
    <w:rsid w:val="004C3D3F"/>
    <w:rsid w:val="00714092"/>
    <w:rsid w:val="00756F1D"/>
    <w:rsid w:val="00770004"/>
    <w:rsid w:val="007F543C"/>
    <w:rsid w:val="008140A6"/>
    <w:rsid w:val="00861F0B"/>
    <w:rsid w:val="008757F7"/>
    <w:rsid w:val="0098475A"/>
    <w:rsid w:val="009F37B6"/>
    <w:rsid w:val="00AF5C30"/>
    <w:rsid w:val="00B008EB"/>
    <w:rsid w:val="00BA7197"/>
    <w:rsid w:val="00BD3030"/>
    <w:rsid w:val="00C127DD"/>
    <w:rsid w:val="00C72FDA"/>
    <w:rsid w:val="00C928EC"/>
    <w:rsid w:val="00D3220E"/>
    <w:rsid w:val="00D610D6"/>
    <w:rsid w:val="00D66D42"/>
    <w:rsid w:val="00D85860"/>
    <w:rsid w:val="00DA2F2C"/>
    <w:rsid w:val="00E17DE3"/>
    <w:rsid w:val="00F63356"/>
    <w:rsid w:val="00F9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7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"/>
    <w:rsid w:val="00F63356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"/>
    <w:rsid w:val="00F63356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19</cp:revision>
  <cp:lastPrinted>2024-05-28T09:37:00Z</cp:lastPrinted>
  <dcterms:created xsi:type="dcterms:W3CDTF">2023-08-22T09:06:00Z</dcterms:created>
  <dcterms:modified xsi:type="dcterms:W3CDTF">2024-06-13T13:19:00Z</dcterms:modified>
</cp:coreProperties>
</file>